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6B" w:rsidRDefault="002D426B" w:rsidP="002D426B">
      <w:pPr>
        <w:rPr>
          <w:rFonts w:ascii="Arial" w:hAnsi="Arial" w:cs="Arial"/>
          <w:caps/>
          <w:color w:val="000000"/>
          <w:sz w:val="36"/>
          <w:szCs w:val="36"/>
          <w:lang w:val="ru-RU" w:eastAsia="ru-RU"/>
        </w:rPr>
      </w:pPr>
    </w:p>
    <w:p w:rsidR="00AF2C8F" w:rsidRPr="00AF2C8F" w:rsidRDefault="00AF2C8F" w:rsidP="00AF2C8F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C8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Передвиборна програма кандидата в народні депутати України </w:t>
      </w:r>
    </w:p>
    <w:p w:rsidR="00AF2C8F" w:rsidRDefault="00AF2C8F" w:rsidP="00AF2C8F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F2C8F">
        <w:rPr>
          <w:rFonts w:ascii="Times New Roman" w:hAnsi="Times New Roman"/>
          <w:b/>
          <w:sz w:val="32"/>
          <w:szCs w:val="32"/>
        </w:rPr>
        <w:t>в одномандатному виборчому окрузі № 177</w:t>
      </w:r>
    </w:p>
    <w:p w:rsidR="00AF2C8F" w:rsidRPr="00AA42D5" w:rsidRDefault="00AF2C8F" w:rsidP="00AA42D5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A42D5">
        <w:rPr>
          <w:rFonts w:ascii="Times New Roman" w:hAnsi="Times New Roman"/>
          <w:b/>
          <w:sz w:val="32"/>
          <w:szCs w:val="32"/>
          <w:lang w:val="ru-RU"/>
        </w:rPr>
        <w:t>ЛУЩИК</w:t>
      </w:r>
      <w:r w:rsidR="00A100E9" w:rsidRPr="00AA42D5">
        <w:rPr>
          <w:rFonts w:ascii="Times New Roman" w:hAnsi="Times New Roman"/>
          <w:b/>
          <w:sz w:val="32"/>
          <w:szCs w:val="32"/>
          <w:lang w:val="ru-RU"/>
        </w:rPr>
        <w:t>А</w:t>
      </w:r>
      <w:r w:rsidRPr="00AA42D5">
        <w:rPr>
          <w:rFonts w:ascii="Times New Roman" w:hAnsi="Times New Roman"/>
          <w:b/>
          <w:sz w:val="32"/>
          <w:szCs w:val="32"/>
          <w:lang w:val="ru-RU"/>
        </w:rPr>
        <w:t xml:space="preserve"> ОЛЕГА ДМИТРІЙОВИЧА</w:t>
      </w:r>
    </w:p>
    <w:p w:rsidR="00AF2C8F" w:rsidRPr="00AA42D5" w:rsidRDefault="004102F2" w:rsidP="00AF2C8F">
      <w:pPr>
        <w:ind w:firstLine="6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Шановні виборці</w:t>
      </w:r>
      <w:r w:rsidR="00AF2C8F" w:rsidRPr="00AA42D5">
        <w:rPr>
          <w:rFonts w:ascii="Times New Roman" w:eastAsia="Times New Roman" w:hAnsi="Times New Roman"/>
          <w:sz w:val="24"/>
          <w:szCs w:val="24"/>
          <w:lang w:eastAsia="ru-RU"/>
        </w:rPr>
        <w:t xml:space="preserve">! Об'єднаємо наші зусилля в реалізації </w:t>
      </w: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проектів економічного розвитку</w:t>
      </w:r>
      <w:r w:rsidR="00AF2C8F" w:rsidRPr="00AA42D5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забезпечать </w:t>
      </w: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 xml:space="preserve">усім регіонам країни </w:t>
      </w:r>
      <w:r w:rsidR="00AF2C8F" w:rsidRPr="00AA42D5">
        <w:rPr>
          <w:rFonts w:ascii="Times New Roman" w:eastAsia="Times New Roman" w:hAnsi="Times New Roman"/>
          <w:sz w:val="24"/>
          <w:szCs w:val="24"/>
          <w:lang w:eastAsia="ru-RU"/>
        </w:rPr>
        <w:t>гідне місце в Україні!</w:t>
      </w:r>
    </w:p>
    <w:p w:rsidR="004102F2" w:rsidRPr="00AA42D5" w:rsidRDefault="004102F2" w:rsidP="00AF2C8F">
      <w:pPr>
        <w:ind w:firstLine="601"/>
        <w:jc w:val="both"/>
        <w:rPr>
          <w:sz w:val="24"/>
          <w:szCs w:val="24"/>
        </w:rPr>
      </w:pPr>
      <w:r w:rsidRPr="00AA42D5">
        <w:rPr>
          <w:rFonts w:ascii="Times New Roman" w:hAnsi="Times New Roman"/>
          <w:sz w:val="24"/>
          <w:szCs w:val="24"/>
        </w:rPr>
        <w:t>Справедливі та законні інтереси народу вимагають негайної єдності дій, спрямованих на досягнення головної мети - забезпечення нової якості життя громадян України</w:t>
      </w:r>
      <w:r w:rsidRPr="00AA42D5">
        <w:rPr>
          <w:sz w:val="24"/>
          <w:szCs w:val="24"/>
        </w:rPr>
        <w:t>.</w:t>
      </w:r>
      <w:r w:rsidR="00E33198" w:rsidRPr="00AA42D5">
        <w:rPr>
          <w:sz w:val="24"/>
          <w:szCs w:val="24"/>
        </w:rPr>
        <w:t xml:space="preserve"> </w:t>
      </w:r>
    </w:p>
    <w:p w:rsidR="00A100E9" w:rsidRPr="00AA42D5" w:rsidRDefault="00A100E9" w:rsidP="00A100E9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В основу своєї майбутньої діяльності я покладаю:</w:t>
      </w:r>
    </w:p>
    <w:p w:rsidR="0034741E" w:rsidRPr="00AA42D5" w:rsidRDefault="0034741E" w:rsidP="0034741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Створення дієвих механізмів громадського, правового та політичного контролю за діями влади.</w:t>
      </w:r>
    </w:p>
    <w:p w:rsidR="0034741E" w:rsidRPr="00701854" w:rsidRDefault="0034741E" w:rsidP="0034741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Відкритість кадрової політики</w:t>
      </w:r>
      <w:r w:rsidR="00701854">
        <w:rPr>
          <w:rFonts w:ascii="Times New Roman" w:eastAsia="Times New Roman" w:hAnsi="Times New Roman"/>
          <w:sz w:val="24"/>
          <w:szCs w:val="24"/>
          <w:lang w:eastAsia="ru-RU"/>
        </w:rPr>
        <w:t xml:space="preserve"> і діяльності кожного чиновника.</w:t>
      </w:r>
    </w:p>
    <w:p w:rsidR="0034741E" w:rsidRPr="00AA42D5" w:rsidRDefault="0034741E" w:rsidP="0034741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r w:rsidR="00701854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повного перезавантаження влади.</w:t>
      </w:r>
    </w:p>
    <w:p w:rsidR="0034741E" w:rsidRPr="00AA42D5" w:rsidRDefault="0034741E" w:rsidP="0034741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Децентралізація влади</w:t>
      </w:r>
      <w:r w:rsidR="007018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741E" w:rsidRPr="00AA42D5" w:rsidRDefault="0034741E" w:rsidP="0034741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Проведення реформ, направлених на подолання корупції</w:t>
      </w:r>
      <w:r w:rsidR="007018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4741E" w:rsidRPr="00AA42D5" w:rsidRDefault="0034741E" w:rsidP="0034741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Створення системи спрощеного оподаткування для малого та середнього бізнесу</w:t>
      </w:r>
      <w:r w:rsidR="007018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12E0" w:rsidRPr="00AA42D5" w:rsidRDefault="0034741E" w:rsidP="0034741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D12E0" w:rsidRPr="00AA42D5">
        <w:rPr>
          <w:rFonts w:ascii="Times New Roman" w:hAnsi="Times New Roman"/>
          <w:sz w:val="24"/>
          <w:szCs w:val="24"/>
        </w:rPr>
        <w:t>роведення реформи правоохоронних органів і підняття їх р</w:t>
      </w:r>
      <w:r w:rsidRPr="00AA42D5">
        <w:rPr>
          <w:rFonts w:ascii="Times New Roman" w:hAnsi="Times New Roman"/>
          <w:sz w:val="24"/>
          <w:szCs w:val="24"/>
        </w:rPr>
        <w:t>івня до європейських стандартів</w:t>
      </w:r>
      <w:r w:rsidR="00701854">
        <w:rPr>
          <w:rFonts w:ascii="Times New Roman" w:hAnsi="Times New Roman"/>
          <w:sz w:val="24"/>
          <w:szCs w:val="24"/>
        </w:rPr>
        <w:t>.</w:t>
      </w:r>
    </w:p>
    <w:p w:rsidR="00AD12E0" w:rsidRDefault="0034741E" w:rsidP="0034741E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AA42D5">
        <w:rPr>
          <w:rFonts w:ascii="Times New Roman" w:hAnsi="Times New Roman"/>
          <w:sz w:val="24"/>
          <w:szCs w:val="24"/>
        </w:rPr>
        <w:t>В</w:t>
      </w:r>
      <w:r w:rsidR="00AD12E0" w:rsidRPr="00AA42D5">
        <w:rPr>
          <w:rFonts w:ascii="Times New Roman" w:hAnsi="Times New Roman"/>
          <w:sz w:val="24"/>
          <w:szCs w:val="24"/>
        </w:rPr>
        <w:t>ідродження українського села - поєднання аграрного, промислового та  фінансового секторів у ефекти</w:t>
      </w:r>
      <w:r w:rsidRPr="00AA42D5">
        <w:rPr>
          <w:rFonts w:ascii="Times New Roman" w:hAnsi="Times New Roman"/>
          <w:sz w:val="24"/>
          <w:szCs w:val="24"/>
        </w:rPr>
        <w:t>вну господарську інфраструктуру</w:t>
      </w:r>
      <w:r w:rsidR="00701854">
        <w:rPr>
          <w:rFonts w:ascii="Times New Roman" w:hAnsi="Times New Roman"/>
          <w:sz w:val="24"/>
          <w:szCs w:val="24"/>
        </w:rPr>
        <w:t>.</w:t>
      </w:r>
    </w:p>
    <w:p w:rsidR="002102F5" w:rsidRPr="002102F5" w:rsidRDefault="002102F5" w:rsidP="0034741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Підвищення рівня та якості життя в першу чергу для пенсіонерів та мало захищених верств населення.</w:t>
      </w:r>
    </w:p>
    <w:p w:rsidR="00AD12E0" w:rsidRPr="00AA42D5" w:rsidRDefault="0034741E" w:rsidP="0034741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A42D5">
        <w:rPr>
          <w:rFonts w:ascii="Times New Roman" w:hAnsi="Times New Roman"/>
          <w:sz w:val="24"/>
          <w:szCs w:val="24"/>
        </w:rPr>
        <w:t>Р</w:t>
      </w:r>
      <w:r w:rsidR="00AD12E0" w:rsidRPr="00AA42D5">
        <w:rPr>
          <w:rFonts w:ascii="Times New Roman" w:hAnsi="Times New Roman"/>
          <w:sz w:val="24"/>
          <w:szCs w:val="24"/>
        </w:rPr>
        <w:t>еформа  медичної сфери для людей - збереження безоплатної медичної допомоги та</w:t>
      </w:r>
      <w:r w:rsidRPr="00AA42D5">
        <w:rPr>
          <w:rFonts w:ascii="Times New Roman" w:hAnsi="Times New Roman"/>
          <w:sz w:val="24"/>
          <w:szCs w:val="24"/>
        </w:rPr>
        <w:t xml:space="preserve"> впровадження страхової медицини, підняття медичного обслуговування до європейського рівня</w:t>
      </w:r>
      <w:r w:rsidR="00701854">
        <w:rPr>
          <w:rFonts w:ascii="Times New Roman" w:hAnsi="Times New Roman"/>
          <w:sz w:val="24"/>
          <w:szCs w:val="24"/>
        </w:rPr>
        <w:t>.</w:t>
      </w:r>
    </w:p>
    <w:p w:rsidR="0034741E" w:rsidRPr="00AA42D5" w:rsidRDefault="0034741E" w:rsidP="0034741E">
      <w:pPr>
        <w:ind w:firstLine="540"/>
        <w:rPr>
          <w:rFonts w:ascii="Times New Roman" w:hAnsi="Times New Roman"/>
          <w:sz w:val="24"/>
          <w:szCs w:val="24"/>
        </w:rPr>
      </w:pPr>
    </w:p>
    <w:p w:rsidR="00AD12E0" w:rsidRPr="002102F5" w:rsidRDefault="0034741E" w:rsidP="0034741E">
      <w:pPr>
        <w:ind w:firstLine="540"/>
        <w:rPr>
          <w:rFonts w:ascii="Times New Roman" w:hAnsi="Times New Roman"/>
          <w:b/>
          <w:sz w:val="24"/>
          <w:szCs w:val="24"/>
          <w:lang w:val="ru-RU"/>
        </w:rPr>
      </w:pPr>
      <w:r w:rsidRPr="002102F5">
        <w:rPr>
          <w:rFonts w:ascii="Times New Roman" w:hAnsi="Times New Roman"/>
          <w:b/>
          <w:sz w:val="24"/>
          <w:szCs w:val="24"/>
        </w:rPr>
        <w:t xml:space="preserve">У </w:t>
      </w:r>
      <w:r w:rsidR="00AD12E0" w:rsidRPr="002102F5">
        <w:rPr>
          <w:rFonts w:ascii="Times New Roman" w:hAnsi="Times New Roman"/>
          <w:b/>
          <w:sz w:val="24"/>
          <w:szCs w:val="24"/>
        </w:rPr>
        <w:t>виборчому окрузі основними завданнями вважаю:</w:t>
      </w:r>
    </w:p>
    <w:p w:rsidR="00007F18" w:rsidRPr="00007F18" w:rsidRDefault="00007F18" w:rsidP="0034741E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Залучення іноземних інвесторів з метою збільшення робочих місць, збільшення заробітної плати та покращення інфраструктури регіону</w:t>
      </w:r>
      <w:r w:rsidR="002102F5">
        <w:rPr>
          <w:rFonts w:ascii="Times New Roman" w:hAnsi="Times New Roman"/>
          <w:sz w:val="24"/>
          <w:szCs w:val="24"/>
        </w:rPr>
        <w:t xml:space="preserve"> (лікарні, навчальні заклади всіх рівнів, дороги)</w:t>
      </w:r>
      <w:r>
        <w:rPr>
          <w:rFonts w:ascii="Times New Roman" w:hAnsi="Times New Roman"/>
          <w:sz w:val="24"/>
          <w:szCs w:val="24"/>
        </w:rPr>
        <w:t>.</w:t>
      </w:r>
    </w:p>
    <w:p w:rsidR="00007F18" w:rsidRPr="00007F18" w:rsidRDefault="0034741E" w:rsidP="00007F18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Сприяння забезпечення зайнятості населення з мет</w:t>
      </w:r>
      <w:r w:rsidR="002102F5">
        <w:rPr>
          <w:rFonts w:ascii="Times New Roman" w:eastAsia="Times New Roman" w:hAnsi="Times New Roman"/>
          <w:sz w:val="24"/>
          <w:szCs w:val="24"/>
          <w:lang w:eastAsia="ru-RU"/>
        </w:rPr>
        <w:t xml:space="preserve">ою відродження економіки регіону та наповнення бюджету </w:t>
      </w: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за рахунок прискореного розвитку підприємницької діяльності</w:t>
      </w:r>
      <w:r w:rsidR="007018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102F2" w:rsidRDefault="00AF2C8F" w:rsidP="00007F18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2D5">
        <w:rPr>
          <w:rFonts w:ascii="Times New Roman" w:eastAsia="Times New Roman" w:hAnsi="Times New Roman"/>
          <w:sz w:val="24"/>
          <w:szCs w:val="24"/>
          <w:lang w:eastAsia="ru-RU"/>
        </w:rPr>
        <w:t>Сприяння прискореного виконання програми по розширенню повноважень органів місц</w:t>
      </w:r>
      <w:r w:rsidR="00007F18">
        <w:rPr>
          <w:rFonts w:ascii="Times New Roman" w:eastAsia="Times New Roman" w:hAnsi="Times New Roman"/>
          <w:sz w:val="24"/>
          <w:szCs w:val="24"/>
          <w:lang w:eastAsia="ru-RU"/>
        </w:rPr>
        <w:t xml:space="preserve">евого самоврядування за рахунок </w:t>
      </w:r>
      <w:r w:rsidR="004102F2" w:rsidRPr="00007F18">
        <w:rPr>
          <w:rFonts w:ascii="Times New Roman" w:eastAsia="Times New Roman" w:hAnsi="Times New Roman"/>
          <w:sz w:val="24"/>
          <w:szCs w:val="24"/>
          <w:lang w:eastAsia="ru-RU"/>
        </w:rPr>
        <w:t xml:space="preserve">надання </w:t>
      </w:r>
      <w:r w:rsidR="00007F18">
        <w:rPr>
          <w:rFonts w:ascii="Times New Roman" w:eastAsia="Times New Roman" w:hAnsi="Times New Roman"/>
          <w:sz w:val="24"/>
          <w:szCs w:val="24"/>
          <w:lang w:eastAsia="ru-RU"/>
        </w:rPr>
        <w:t>максимальних фінансових та адміністративних повноважень</w:t>
      </w:r>
      <w:r w:rsidR="002102F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регіону</w:t>
      </w:r>
      <w:r w:rsidR="00007F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7F18" w:rsidRPr="00007F18" w:rsidRDefault="00007F18" w:rsidP="00007F18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Збільшення фінансування через громадські організації, для розвитку у регіоні медицини, освіти, мистецтва, культури та спорту.</w:t>
      </w:r>
    </w:p>
    <w:p w:rsidR="004102F2" w:rsidRPr="004102F2" w:rsidRDefault="004102F2" w:rsidP="00AA42D5">
      <w:pPr>
        <w:pStyle w:val="a5"/>
        <w:ind w:left="132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AF2C8F" w:rsidRDefault="00AF2C8F" w:rsidP="00AF2C8F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2C8F" w:rsidRDefault="00AF2C8F" w:rsidP="00AF2C8F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F2C8F" w:rsidRDefault="00AF2C8F" w:rsidP="00AF2C8F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79A9" w:rsidRPr="00701854" w:rsidRDefault="002102F5"/>
    <w:sectPr w:rsidR="005079A9" w:rsidRPr="0070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926"/>
    <w:multiLevelType w:val="hybridMultilevel"/>
    <w:tmpl w:val="CE644C6E"/>
    <w:lvl w:ilvl="0" w:tplc="93467C2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744723E5"/>
    <w:multiLevelType w:val="hybridMultilevel"/>
    <w:tmpl w:val="AF20EA88"/>
    <w:lvl w:ilvl="0" w:tplc="E1562D78">
      <w:start w:val="1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57"/>
    <w:rsid w:val="00007F18"/>
    <w:rsid w:val="002102F5"/>
    <w:rsid w:val="002A19A7"/>
    <w:rsid w:val="002D426B"/>
    <w:rsid w:val="0034741E"/>
    <w:rsid w:val="003F4698"/>
    <w:rsid w:val="004102F2"/>
    <w:rsid w:val="00701854"/>
    <w:rsid w:val="00931430"/>
    <w:rsid w:val="00A100E9"/>
    <w:rsid w:val="00AA42D5"/>
    <w:rsid w:val="00AD12E0"/>
    <w:rsid w:val="00AD411B"/>
    <w:rsid w:val="00AF2C8F"/>
    <w:rsid w:val="00CB4E57"/>
    <w:rsid w:val="00E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6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6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offsyannikoff</dc:creator>
  <cp:lastModifiedBy>offsyannikoff</cp:lastModifiedBy>
  <cp:revision>11</cp:revision>
  <cp:lastPrinted>2014-09-13T14:09:00Z</cp:lastPrinted>
  <dcterms:created xsi:type="dcterms:W3CDTF">2014-09-12T15:44:00Z</dcterms:created>
  <dcterms:modified xsi:type="dcterms:W3CDTF">2014-09-13T14:09:00Z</dcterms:modified>
</cp:coreProperties>
</file>